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nodejs-ms 2.0.0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2016 Zeit, Inc.</w:t>
        <w:b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(3)fPIolwVHtnZaydkRMclLn3sLcGr5OILzZz6H+mLtT20k2tSfwbRMlQsp+wHZ//qPvMQwimIc
y1aAsh84jW3iL1qCmi0XXdbJ7OAcJD5e39RbaAluqJnRfqKHAajEIPLtF0xh1wSCSpqbwZyh
sIY8g6uMi0orGKx5xXHJGonfICAUYxs8URbkTzYwl6YAzihHNbEVd5m2btPj8hArMLUkRRaN
nDnO79jGNXVtDOZMhg</vt:lpwstr>
  </property>
  <property fmtid="{D5CDD505-2E9C-101B-9397-08002B2CF9AE}" pid="11" name="_2015_ms_pID_7253431">
    <vt:lpwstr>SDbIAUfhIXCYgpnEPlmxTax06UNqCMYbOab80N0ko+QTfXGsoS1hkM
4O68+PQtm5p8w4ztG3LRm/yc9M9bUPJLlMq7QVlXc7AzVPYUgoZvl7g0rGAxzKTut+PefXTv
EpETYeuez3oWRXUOtZa1tS3xq6OEfPdLwvyIIZI2cBpESHIwl06EY/2pG/t2Pedd14DoBdab
2kJ+10teiEw4d/GCKKy9YX5SKfaVh3iOTHV7</vt:lpwstr>
  </property>
  <property fmtid="{D5CDD505-2E9C-101B-9397-08002B2CF9AE}" pid="12" name="_2015_ms_pID_7253432">
    <vt:lpwstr>quPCjPncB8mfjxHcNxBIW0JDg1Il33Zb2Isp
fXOCYMXILiTk4JCSC/bhHgu9HYO8S9/QwuXk0g6Eq8oEDsEa2PY=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