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6B32" w:rsidRDefault="00F419CE">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2F6B32" w:rsidRDefault="002F6B32">
      <w:pPr>
        <w:spacing w:line="420" w:lineRule="exact"/>
        <w:jc w:val="center"/>
        <w:rPr>
          <w:rFonts w:ascii="Arial" w:hAnsi="Arial" w:cs="Arial"/>
          <w:b/>
          <w:snapToGrid/>
          <w:sz w:val="32"/>
          <w:szCs w:val="32"/>
        </w:rPr>
      </w:pPr>
    </w:p>
    <w:p w:rsidR="002F6B32" w:rsidRDefault="00F419CE">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2F6B32" w:rsidRDefault="002F6B32">
      <w:pPr>
        <w:spacing w:line="420" w:lineRule="exact"/>
        <w:jc w:val="both"/>
        <w:rPr>
          <w:rFonts w:ascii="Arial" w:hAnsi="Arial" w:cs="Arial"/>
          <w:snapToGrid/>
        </w:rPr>
      </w:pPr>
    </w:p>
    <w:p w:rsidR="002F6B32" w:rsidRDefault="00F419CE">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2F6B32" w:rsidRDefault="00F419CE">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2F6B32" w:rsidRDefault="002F6B32">
      <w:pPr>
        <w:spacing w:line="420" w:lineRule="exact"/>
        <w:jc w:val="both"/>
        <w:rPr>
          <w:rFonts w:ascii="Arial" w:hAnsi="Arial" w:cs="Arial"/>
          <w:i/>
          <w:snapToGrid/>
          <w:color w:val="0099FF"/>
          <w:sz w:val="18"/>
          <w:szCs w:val="18"/>
        </w:rPr>
      </w:pPr>
    </w:p>
    <w:p w:rsidR="002F6B32" w:rsidRDefault="00F419CE">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2F6B32" w:rsidRDefault="002F6B32">
      <w:pPr>
        <w:pStyle w:val="a8"/>
        <w:spacing w:before="0" w:after="0" w:line="240" w:lineRule="auto"/>
        <w:jc w:val="left"/>
        <w:rPr>
          <w:rFonts w:ascii="Arial" w:hAnsi="Arial" w:cs="Arial"/>
          <w:bCs w:val="0"/>
          <w:sz w:val="21"/>
          <w:szCs w:val="21"/>
        </w:rPr>
      </w:pPr>
    </w:p>
    <w:p w:rsidR="002F6B32" w:rsidRDefault="00F419CE">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repoze.who</w:t>
      </w:r>
      <w:proofErr w:type="spellEnd"/>
      <w:r>
        <w:rPr>
          <w:rFonts w:ascii="微软雅黑" w:hAnsi="微软雅黑"/>
          <w:b w:val="0"/>
          <w:sz w:val="21"/>
        </w:rPr>
        <w:t xml:space="preserve"> 2.4.1</w:t>
      </w:r>
    </w:p>
    <w:p w:rsidR="002F6B32" w:rsidRDefault="00F419CE">
      <w:pPr>
        <w:rPr>
          <w:rFonts w:ascii="Arial" w:hAnsi="Arial" w:cs="Arial"/>
          <w:b/>
        </w:rPr>
      </w:pPr>
      <w:r>
        <w:rPr>
          <w:rFonts w:ascii="Arial" w:hAnsi="Arial" w:cs="Arial"/>
          <w:b/>
        </w:rPr>
        <w:t xml:space="preserve">Copyright notice: </w:t>
      </w:r>
    </w:p>
    <w:p w:rsidR="002F6B32" w:rsidRDefault="00F419CE">
      <w:pPr>
        <w:pStyle w:val="Default"/>
        <w:rPr>
          <w:rFonts w:ascii="宋体" w:hAnsi="宋体" w:cs="宋体"/>
          <w:sz w:val="22"/>
          <w:szCs w:val="22"/>
        </w:rPr>
      </w:pPr>
      <w:proofErr w:type="gramStart"/>
      <w:r>
        <w:rPr>
          <w:rFonts w:ascii="宋体" w:hAnsi="宋体"/>
          <w:sz w:val="22"/>
        </w:rPr>
        <w:t>copyright</w:t>
      </w:r>
      <w:proofErr w:type="gramEnd"/>
      <w:r>
        <w:rPr>
          <w:rFonts w:ascii="宋体" w:hAnsi="宋体"/>
          <w:sz w:val="22"/>
        </w:rPr>
        <w:t xml:space="preserve"> = 200</w:t>
      </w:r>
      <w:r w:rsidR="00E27219">
        <w:rPr>
          <w:rFonts w:ascii="宋体" w:hAnsi="宋体"/>
          <w:sz w:val="22"/>
        </w:rPr>
        <w:t xml:space="preserve">8 - 2013, </w:t>
      </w:r>
      <w:proofErr w:type="spellStart"/>
      <w:r w:rsidR="00E27219">
        <w:rPr>
          <w:rFonts w:ascii="宋体" w:hAnsi="宋体"/>
          <w:sz w:val="22"/>
        </w:rPr>
        <w:t>Agendaless</w:t>
      </w:r>
      <w:proofErr w:type="spellEnd"/>
      <w:r w:rsidR="00E27219">
        <w:rPr>
          <w:rFonts w:ascii="宋体" w:hAnsi="宋体"/>
          <w:sz w:val="22"/>
        </w:rPr>
        <w:t xml:space="preserve"> Consulting</w:t>
      </w:r>
      <w:bookmarkStart w:id="0" w:name="_GoBack"/>
      <w:bookmarkEnd w:id="0"/>
      <w:r>
        <w:rPr>
          <w:rFonts w:ascii="宋体" w:hAnsi="宋体"/>
          <w:sz w:val="22"/>
        </w:rPr>
        <w:br/>
        <w:t xml:space="preserve">Copyright (c) 2007 </w:t>
      </w:r>
      <w:proofErr w:type="spellStart"/>
      <w:r>
        <w:rPr>
          <w:rFonts w:ascii="宋体" w:hAnsi="宋体"/>
          <w:sz w:val="22"/>
        </w:rPr>
        <w:t>Agendaless</w:t>
      </w:r>
      <w:proofErr w:type="spellEnd"/>
      <w:r>
        <w:rPr>
          <w:rFonts w:ascii="宋体" w:hAnsi="宋体"/>
          <w:sz w:val="22"/>
        </w:rPr>
        <w:t xml:space="preserve"> Consulting and Contributors.</w:t>
      </w:r>
      <w:r>
        <w:rPr>
          <w:rFonts w:ascii="宋体" w:hAnsi="宋体"/>
          <w:sz w:val="22"/>
        </w:rPr>
        <w:br/>
        <w:t>Copyright (c) 2005 Imaginary Landscape LLC and Contributors.</w:t>
      </w:r>
      <w:r>
        <w:rPr>
          <w:rFonts w:ascii="宋体" w:hAnsi="宋体"/>
          <w:sz w:val="22"/>
        </w:rPr>
        <w:br/>
        <w:t xml:space="preserve">Copyright (c) 2007-2009 </w:t>
      </w:r>
      <w:proofErr w:type="spellStart"/>
      <w:r>
        <w:rPr>
          <w:rFonts w:ascii="宋体" w:hAnsi="宋体"/>
          <w:sz w:val="22"/>
        </w:rPr>
        <w:t>Agendaless</w:t>
      </w:r>
      <w:proofErr w:type="spellEnd"/>
      <w:r>
        <w:rPr>
          <w:rFonts w:ascii="宋体" w:hAnsi="宋体"/>
          <w:sz w:val="22"/>
        </w:rPr>
        <w:t xml:space="preserve"> Consulting and Cont</w:t>
      </w:r>
      <w:r>
        <w:rPr>
          <w:rFonts w:ascii="宋体" w:hAnsi="宋体"/>
          <w:sz w:val="22"/>
        </w:rPr>
        <w:t>ributors.</w:t>
      </w:r>
      <w:r>
        <w:rPr>
          <w:rFonts w:ascii="宋体" w:hAnsi="宋体"/>
          <w:sz w:val="22"/>
        </w:rPr>
        <w:br/>
      </w:r>
    </w:p>
    <w:p w:rsidR="002F6B32" w:rsidRDefault="00F419CE">
      <w:pPr>
        <w:pStyle w:val="Default"/>
        <w:rPr>
          <w:rFonts w:ascii="宋体" w:hAnsi="宋体" w:cs="宋体"/>
          <w:sz w:val="22"/>
          <w:szCs w:val="22"/>
        </w:rPr>
      </w:pPr>
      <w:r>
        <w:rPr>
          <w:b/>
        </w:rPr>
        <w:t xml:space="preserve">License: </w:t>
      </w:r>
      <w:r>
        <w:rPr>
          <w:sz w:val="21"/>
        </w:rPr>
        <w:t>BSD</w:t>
      </w:r>
    </w:p>
    <w:p w:rsidR="002F6B32" w:rsidRDefault="00F419CE">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w:t>
      </w:r>
      <w:r>
        <w:rPr>
          <w:rFonts w:ascii="Times New Roman" w:hAnsi="Times New Roman"/>
          <w:sz w:val="21"/>
        </w:rPr>
        <w:t>ND THE AUTHOR DISCLAIMS ALL WARRANTIES WITH REGARD TO THIS SOFTWARE INCLUDING ALL IMPLIED WARRANTIES OF MERCHANTABILITY AND FITNESS. IN NO EVENT SHALL THE AUTHOR BE LIABLE FOR ANY SPECIAL, DIRECT, INDIRECT, OR CONSEQUENTIAL DAMAGES OR ANY DAMAGES WHATSOEVE</w:t>
      </w:r>
      <w:r>
        <w:rPr>
          <w:rFonts w:ascii="Times New Roman" w:hAnsi="Times New Roman"/>
          <w:sz w:val="21"/>
        </w:rPr>
        <w:t xml:space="preserve">R RESULTING FROM LOSS OF USE, DATA OR PROFITS, WHETHER IN AN ACTION OF CONTRACT, NEGLIGENCE OR </w:t>
      </w:r>
      <w:r>
        <w:rPr>
          <w:rFonts w:ascii="Times New Roman" w:hAnsi="Times New Roman"/>
          <w:sz w:val="21"/>
        </w:rPr>
        <w:lastRenderedPageBreak/>
        <w:t>OTHER TORTIOUS ACTION, ARISING OUT OF OR IN CONNECTION WITH THE USE OR PERFORMANCE OF THIS SOFTWARE.</w:t>
      </w:r>
      <w:r>
        <w:rPr>
          <w:rFonts w:ascii="Times New Roman" w:hAnsi="Times New Roman"/>
          <w:sz w:val="21"/>
        </w:rPr>
        <w:br/>
      </w:r>
    </w:p>
    <w:sectPr w:rsidR="002F6B32">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419CE" w:rsidRDefault="00F419CE">
      <w:pPr>
        <w:spacing w:line="240" w:lineRule="auto"/>
      </w:pPr>
      <w:r>
        <w:separator/>
      </w:r>
    </w:p>
  </w:endnote>
  <w:endnote w:type="continuationSeparator" w:id="0">
    <w:p w:rsidR="00F419CE" w:rsidRDefault="00F419C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2F6B32">
      <w:tc>
        <w:tcPr>
          <w:tcW w:w="1542" w:type="pct"/>
        </w:tcPr>
        <w:p w:rsidR="002F6B32" w:rsidRDefault="00F419CE">
          <w:pPr>
            <w:pStyle w:val="a6"/>
          </w:pPr>
          <w:r>
            <w:fldChar w:fldCharType="begin"/>
          </w:r>
          <w:r>
            <w:instrText xml:space="preserve"> DATE \@ "yyyy-MM-dd" </w:instrText>
          </w:r>
          <w:r>
            <w:fldChar w:fldCharType="separate"/>
          </w:r>
          <w:r w:rsidR="00E27219">
            <w:rPr>
              <w:noProof/>
            </w:rPr>
            <w:t>2022-09-02</w:t>
          </w:r>
          <w:r>
            <w:fldChar w:fldCharType="end"/>
          </w:r>
        </w:p>
      </w:tc>
      <w:tc>
        <w:tcPr>
          <w:tcW w:w="1853" w:type="pct"/>
        </w:tcPr>
        <w:p w:rsidR="002F6B32" w:rsidRDefault="00F419CE">
          <w:pPr>
            <w:pStyle w:val="a6"/>
            <w:ind w:firstLineChars="200" w:firstLine="360"/>
          </w:pPr>
          <w:r>
            <w:rPr>
              <w:rFonts w:hint="eastAsia"/>
            </w:rPr>
            <w:t>HUAWEI Confidential</w:t>
          </w:r>
        </w:p>
      </w:tc>
      <w:tc>
        <w:tcPr>
          <w:tcW w:w="1605" w:type="pct"/>
        </w:tcPr>
        <w:p w:rsidR="002F6B32" w:rsidRDefault="00F419CE">
          <w:pPr>
            <w:pStyle w:val="a6"/>
            <w:ind w:firstLine="360"/>
            <w:jc w:val="right"/>
          </w:pPr>
          <w:r>
            <w:t>Page</w:t>
          </w:r>
          <w:r>
            <w:fldChar w:fldCharType="begin"/>
          </w:r>
          <w:r>
            <w:instrText>PAGE</w:instrText>
          </w:r>
          <w:r>
            <w:fldChar w:fldCharType="separate"/>
          </w:r>
          <w:r w:rsidR="00E27219">
            <w:rPr>
              <w:noProof/>
            </w:rPr>
            <w:t>2</w:t>
          </w:r>
          <w:r>
            <w:fldChar w:fldCharType="end"/>
          </w:r>
          <w:r>
            <w:t>, Total</w:t>
          </w:r>
          <w:r>
            <w:fldChar w:fldCharType="begin"/>
          </w:r>
          <w:r>
            <w:instrText xml:space="preserve"> NUMPAGES  \* Arabic  \* MERGEFORMAT </w:instrText>
          </w:r>
          <w:r>
            <w:fldChar w:fldCharType="separate"/>
          </w:r>
          <w:r w:rsidR="00E27219">
            <w:rPr>
              <w:noProof/>
            </w:rPr>
            <w:t>2</w:t>
          </w:r>
          <w:r>
            <w:fldChar w:fldCharType="end"/>
          </w:r>
        </w:p>
      </w:tc>
    </w:tr>
  </w:tbl>
  <w:p w:rsidR="002F6B32" w:rsidRDefault="002F6B3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419CE" w:rsidRDefault="00F419CE">
      <w:r>
        <w:separator/>
      </w:r>
    </w:p>
  </w:footnote>
  <w:footnote w:type="continuationSeparator" w:id="0">
    <w:p w:rsidR="00F419CE" w:rsidRDefault="00F419C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2F6B32">
      <w:trPr>
        <w:cantSplit/>
        <w:trHeight w:hRule="exact" w:val="777"/>
      </w:trPr>
      <w:tc>
        <w:tcPr>
          <w:tcW w:w="492" w:type="pct"/>
          <w:tcBorders>
            <w:bottom w:val="single" w:sz="6" w:space="0" w:color="auto"/>
          </w:tcBorders>
        </w:tcPr>
        <w:p w:rsidR="002F6B32" w:rsidRDefault="00F419CE">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2F6B32" w:rsidRDefault="002F6B32">
          <w:pPr>
            <w:ind w:left="420"/>
          </w:pPr>
        </w:p>
      </w:tc>
      <w:tc>
        <w:tcPr>
          <w:tcW w:w="3283" w:type="pct"/>
          <w:tcBorders>
            <w:bottom w:val="single" w:sz="6" w:space="0" w:color="auto"/>
          </w:tcBorders>
          <w:vAlign w:val="bottom"/>
        </w:tcPr>
        <w:p w:rsidR="002F6B32" w:rsidRDefault="00F419CE">
          <w:pPr>
            <w:pStyle w:val="a7"/>
            <w:ind w:firstLine="360"/>
          </w:pPr>
          <w:r>
            <w:t>OPEN SOURCE SOFTWARE NOTICE</w:t>
          </w:r>
        </w:p>
      </w:tc>
      <w:tc>
        <w:tcPr>
          <w:tcW w:w="1225" w:type="pct"/>
          <w:tcBorders>
            <w:bottom w:val="single" w:sz="6" w:space="0" w:color="auto"/>
          </w:tcBorders>
          <w:vAlign w:val="bottom"/>
        </w:tcPr>
        <w:p w:rsidR="002F6B32" w:rsidRDefault="002F6B32">
          <w:pPr>
            <w:pStyle w:val="a7"/>
            <w:ind w:firstLine="33"/>
          </w:pPr>
        </w:p>
      </w:tc>
    </w:tr>
  </w:tbl>
  <w:p w:rsidR="002F6B32" w:rsidRDefault="002F6B32">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2F6B32"/>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27219"/>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19CE"/>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9F154C0-D5C8-4602-9326-15FFB2D8C8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288</Words>
  <Characters>1647</Characters>
  <Application>Microsoft Office Word</Application>
  <DocSecurity>0</DocSecurity>
  <Lines>13</Lines>
  <Paragraphs>3</Paragraphs>
  <ScaleCrop>false</ScaleCrop>
  <Company>Huawei Technologies Co.,Ltd.</Company>
  <LinksUpToDate>false</LinksUpToDate>
  <CharactersWithSpaces>1932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wulei (AK)</cp:lastModifiedBy>
  <cp:revision>3</cp:revision>
  <dcterms:created xsi:type="dcterms:W3CDTF">2021-09-28T13:54:00Z</dcterms:created>
  <dcterms:modified xsi:type="dcterms:W3CDTF">2022-09-02T03:37:00Z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(3)uykhWTfg3OuBP0bDZA1gKXKvbifDWHqoT47kW8gaxAjT+V5K269Lt64HXa8Kw/0cF71LCbEB
LChl/eXytxhOkrvoLlNf/W7l/Gr6KISXe1v9CntkhkrvCs/E7xqgLLc4i29UZ3Zp51DpWlNg
FaRf1x42zvnJba+0T2c6FvExS5k8GjvvX2ZzEjYPWpmUwufv41jN1dz54bkzczkBloY9Rzgy
dbtjIB7buW2wMbsdb7</vt:lpwstr>
  </property>
  <property fmtid="{D5CDD505-2E9C-101B-9397-08002B2CF9AE}" pid="11" name="_2015_ms_pID_7253431">
    <vt:lpwstr>GvqMk0FV+lGPoSsGhZMfz26I+4ae8zAsgh+8F+qWRXTqdiuSCcsiXi
RjNKwtpCdSNKOnWLWZiRXMSQZbDVC4rncBAZDMp8EZSM8x4cnWSt+7mwjdI4bL8qcD14UcSG
DBtTlNX1Lnd44UCixulhM/A2X7UKcqmBmVGTk531Lu0T3Atx2rAbwSELkK01QHbwyvhfegtM
ajbDxGgMitsnek9EUCpOxRTN3vk3m72EpAdK</vt:lpwstr>
  </property>
  <property fmtid="{D5CDD505-2E9C-101B-9397-08002B2CF9AE}" pid="12" name="_2015_ms_pID_7253432">
    <vt:lpwstr>pIEs1448KnezYs7McpiRpd9cmjxEI3+FcLNT
O6TEde9yoAaEvUh0aBKZxTF5iPxLNt+vBKl2EX/TibuXw7wAECE=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1662089784</vt:lpwstr>
  </property>
</Properties>
</file>