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felix-scr-annotations 1.12.0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2006-2016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(3)TXs295m35s2Z2zxBomopmn1Odp5YUr3bu6AFbsTgGgVNPnFLqajSeCOa54PuYQk7wgTetb+k
uNWEJHti2fCVLYmMS0zmUaabTtR4d2E52qEHT6HENffMf1ED1okT4DK49dl2D+3GDNB0ixX0
MKV8wHI672Ic3IqcJmHMT1WxdnKDmTOAdQBlPwK+P4m7rAUuqfEvORwcsSra1u3f7JmtoIAS
su7C8e1l05WKvU49NZ</vt:lpwstr>
  </property>
  <property fmtid="{D5CDD505-2E9C-101B-9397-08002B2CF9AE}" pid="11" name="_2015_ms_pID_7253431">
    <vt:lpwstr>NGOeoMSiB7lI43Xxt204L+DWro/H9W5mpsQNY0bIydfXPijN/QN5pH
RNZNv8QyG7GsOOq7nOI1z+OjzTV8nySEMXsf7q3uDJllF1yrEwK/7Btow4Wv/uJ50SR61KhG
8MZRsYKBGDkUONm2L9MhfyKPSPAe6d5TMx0B0smdIsQ6ZiIlRe3/M5lkSowpUODJryBLJwpO
PEUeLAp78a4qWFlZ4HyJOFncetEz1f19kObT</vt:lpwstr>
  </property>
  <property fmtid="{D5CDD505-2E9C-101B-9397-08002B2CF9AE}" pid="12" name="_2015_ms_pID_7253432">
    <vt:lpwstr>R0tkoj2ngHkGIO3wJyz+LsLvRXlbda6UNznJ
S1fsy8TkRKp0LGXxY0owUzVYSeGI08VkhCpEuXwJJpkVCzLmtmw=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